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ACB22" w14:textId="77777777" w:rsidR="0038495B" w:rsidRDefault="005A2BD2">
      <w:pPr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证券代码</w:t>
      </w:r>
      <w:r>
        <w:rPr>
          <w:kern w:val="0"/>
          <w:sz w:val="24"/>
        </w:rPr>
        <w:t>：</w:t>
      </w:r>
      <w:r>
        <w:rPr>
          <w:rFonts w:hint="eastAsia"/>
          <w:kern w:val="0"/>
          <w:sz w:val="24"/>
        </w:rPr>
        <w:t>6</w:t>
      </w:r>
      <w:r>
        <w:rPr>
          <w:kern w:val="0"/>
          <w:sz w:val="24"/>
        </w:rPr>
        <w:t xml:space="preserve">05060    </w:t>
      </w:r>
      <w:r>
        <w:rPr>
          <w:rFonts w:hint="eastAsia"/>
          <w:kern w:val="0"/>
          <w:sz w:val="24"/>
        </w:rPr>
        <w:t xml:space="preserve">   </w:t>
      </w:r>
      <w:r>
        <w:rPr>
          <w:kern w:val="0"/>
          <w:sz w:val="24"/>
        </w:rPr>
        <w:t xml:space="preserve">  </w:t>
      </w:r>
      <w:r>
        <w:rPr>
          <w:rFonts w:hint="eastAsia"/>
          <w:kern w:val="0"/>
          <w:sz w:val="24"/>
        </w:rPr>
        <w:t xml:space="preserve"> </w:t>
      </w:r>
      <w:r>
        <w:rPr>
          <w:kern w:val="0"/>
          <w:sz w:val="24"/>
        </w:rPr>
        <w:t xml:space="preserve">                         </w:t>
      </w:r>
      <w:r>
        <w:rPr>
          <w:rFonts w:hint="eastAsia"/>
          <w:kern w:val="0"/>
          <w:sz w:val="24"/>
        </w:rPr>
        <w:t xml:space="preserve"> </w:t>
      </w:r>
      <w:r>
        <w:rPr>
          <w:rFonts w:ascii="宋体" w:hAnsi="宋体" w:hint="eastAsia"/>
          <w:kern w:val="0"/>
          <w:sz w:val="24"/>
        </w:rPr>
        <w:t>证券简称：</w:t>
      </w:r>
      <w:r>
        <w:rPr>
          <w:rFonts w:hint="eastAsia"/>
          <w:kern w:val="0"/>
          <w:sz w:val="24"/>
        </w:rPr>
        <w:t>联德股份</w:t>
      </w:r>
      <w:r>
        <w:rPr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 xml:space="preserve">  </w:t>
      </w:r>
    </w:p>
    <w:p w14:paraId="1A4FC593" w14:textId="77777777" w:rsidR="0038495B" w:rsidRDefault="0038495B">
      <w:pPr>
        <w:rPr>
          <w:rFonts w:ascii="宋体" w:hAnsi="宋体"/>
          <w:kern w:val="0"/>
          <w:sz w:val="24"/>
        </w:rPr>
      </w:pPr>
    </w:p>
    <w:p w14:paraId="015B5360" w14:textId="77777777" w:rsidR="0038495B" w:rsidRDefault="005A2BD2">
      <w:pPr>
        <w:spacing w:line="360" w:lineRule="auto"/>
        <w:jc w:val="center"/>
        <w:outlineLvl w:val="0"/>
        <w:rPr>
          <w:rFonts w:asciiTheme="minorEastAsia" w:hAnsiTheme="minorEastAsia" w:cstheme="minorEastAsia"/>
          <w:b/>
          <w:color w:val="FF0000"/>
          <w:kern w:val="0"/>
          <w:sz w:val="30"/>
          <w:szCs w:val="30"/>
        </w:rPr>
      </w:pPr>
      <w:r>
        <w:rPr>
          <w:rFonts w:asciiTheme="minorEastAsia" w:hAnsiTheme="minorEastAsia" w:cstheme="minorEastAsia" w:hint="eastAsia"/>
          <w:b/>
          <w:color w:val="FF0000"/>
          <w:kern w:val="0"/>
          <w:sz w:val="30"/>
          <w:szCs w:val="30"/>
        </w:rPr>
        <w:t>杭州联德精密机械股份有限公司</w:t>
      </w:r>
    </w:p>
    <w:p w14:paraId="279A3B7B" w14:textId="77777777" w:rsidR="0038495B" w:rsidRDefault="005A2BD2">
      <w:pPr>
        <w:spacing w:line="360" w:lineRule="auto"/>
        <w:jc w:val="center"/>
        <w:outlineLvl w:val="0"/>
        <w:rPr>
          <w:rFonts w:asciiTheme="minorEastAsia" w:hAnsiTheme="minorEastAsia" w:cstheme="minorEastAsia"/>
          <w:b/>
          <w:color w:val="FF0000"/>
          <w:kern w:val="0"/>
          <w:sz w:val="30"/>
          <w:szCs w:val="30"/>
        </w:rPr>
      </w:pPr>
      <w:r>
        <w:rPr>
          <w:rFonts w:asciiTheme="minorEastAsia" w:hAnsiTheme="minorEastAsia" w:cstheme="minorEastAsia" w:hint="eastAsia"/>
          <w:b/>
          <w:color w:val="FF0000"/>
          <w:kern w:val="0"/>
          <w:sz w:val="30"/>
          <w:szCs w:val="30"/>
        </w:rPr>
        <w:t>投资者关系活动记录表</w:t>
      </w:r>
    </w:p>
    <w:p w14:paraId="62E89A9A" w14:textId="50FB33C3" w:rsidR="0038495B" w:rsidRDefault="005A2BD2">
      <w:pPr>
        <w:spacing w:line="400" w:lineRule="auto"/>
        <w:jc w:val="righ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编号：20</w:t>
      </w:r>
      <w:r>
        <w:rPr>
          <w:rFonts w:ascii="宋体" w:hAnsi="宋体" w:cs="宋体"/>
          <w:sz w:val="24"/>
          <w:szCs w:val="24"/>
        </w:rPr>
        <w:t>23</w:t>
      </w:r>
      <w:r>
        <w:rPr>
          <w:rFonts w:ascii="宋体" w:hAnsi="宋体" w:cs="宋体" w:hint="eastAsia"/>
          <w:sz w:val="24"/>
          <w:szCs w:val="24"/>
        </w:rPr>
        <w:t>-0</w:t>
      </w:r>
      <w:r>
        <w:rPr>
          <w:rFonts w:ascii="宋体" w:hAnsi="宋体" w:cs="宋体"/>
          <w:sz w:val="24"/>
          <w:szCs w:val="24"/>
        </w:rPr>
        <w:t>0</w:t>
      </w:r>
      <w:r w:rsidR="001470B7">
        <w:rPr>
          <w:rFonts w:ascii="宋体" w:hAnsi="宋体" w:cs="宋体"/>
          <w:sz w:val="24"/>
          <w:szCs w:val="24"/>
        </w:rPr>
        <w:t>3</w:t>
      </w:r>
    </w:p>
    <w:tbl>
      <w:tblPr>
        <w:tblW w:w="87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5812"/>
      </w:tblGrid>
      <w:tr w:rsidR="0038495B" w14:paraId="4D1E915B" w14:textId="77777777">
        <w:tc>
          <w:tcPr>
            <w:tcW w:w="2978" w:type="dxa"/>
            <w:shd w:val="clear" w:color="auto" w:fill="auto"/>
          </w:tcPr>
          <w:p w14:paraId="107FDEC7" w14:textId="77777777" w:rsidR="0038495B" w:rsidRDefault="005A2BD2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14:paraId="14922567" w14:textId="77777777" w:rsidR="0038495B" w:rsidRDefault="0038495B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45B1A13B" w14:textId="77777777" w:rsidR="0038495B" w:rsidRDefault="005A2BD2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√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特定对象调研        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分析师会议</w:t>
            </w:r>
          </w:p>
          <w:p w14:paraId="4A8332D8" w14:textId="77777777" w:rsidR="0038495B" w:rsidRDefault="005A2BD2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媒体采访            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业绩说明会</w:t>
            </w:r>
          </w:p>
          <w:p w14:paraId="26425D37" w14:textId="77777777" w:rsidR="0038495B" w:rsidRDefault="005A2BD2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新闻发布会          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路演活动</w:t>
            </w:r>
          </w:p>
          <w:p w14:paraId="5AFECB2A" w14:textId="77777777" w:rsidR="0038495B" w:rsidRDefault="005A2BD2">
            <w:pPr>
              <w:tabs>
                <w:tab w:val="left" w:pos="2690"/>
                <w:tab w:val="center" w:pos="3199"/>
              </w:tabs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现场参观            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电话会议</w:t>
            </w:r>
          </w:p>
          <w:p w14:paraId="7BC4EF55" w14:textId="77777777" w:rsidR="0038495B" w:rsidRDefault="005A2BD2">
            <w:pPr>
              <w:tabs>
                <w:tab w:val="center" w:pos="3199"/>
              </w:tabs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其他</w:t>
            </w:r>
          </w:p>
        </w:tc>
      </w:tr>
      <w:tr w:rsidR="0038495B" w14:paraId="2DB6C775" w14:textId="77777777">
        <w:tc>
          <w:tcPr>
            <w:tcW w:w="2978" w:type="dxa"/>
            <w:shd w:val="clear" w:color="auto" w:fill="auto"/>
          </w:tcPr>
          <w:p w14:paraId="28BB251B" w14:textId="77777777" w:rsidR="0038495B" w:rsidRDefault="005A2BD2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5812" w:type="dxa"/>
            <w:shd w:val="clear" w:color="auto" w:fill="auto"/>
          </w:tcPr>
          <w:p w14:paraId="2E8B3681" w14:textId="68767EAE" w:rsidR="001470B7" w:rsidRDefault="001470B7">
            <w:pPr>
              <w:tabs>
                <w:tab w:val="center" w:pos="2798"/>
              </w:tabs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中信证券交流会、国泰君安证券交流会、安信证券交流会、国金证券交流会</w:t>
            </w:r>
          </w:p>
        </w:tc>
      </w:tr>
      <w:tr w:rsidR="0038495B" w14:paraId="4C29ECEC" w14:textId="77777777">
        <w:tc>
          <w:tcPr>
            <w:tcW w:w="2978" w:type="dxa"/>
            <w:shd w:val="clear" w:color="auto" w:fill="auto"/>
          </w:tcPr>
          <w:p w14:paraId="580EB01D" w14:textId="77777777" w:rsidR="0038495B" w:rsidRDefault="005A2BD2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会议时间</w:t>
            </w:r>
          </w:p>
        </w:tc>
        <w:tc>
          <w:tcPr>
            <w:tcW w:w="5812" w:type="dxa"/>
            <w:shd w:val="clear" w:color="auto" w:fill="auto"/>
          </w:tcPr>
          <w:p w14:paraId="468735DB" w14:textId="47BB2997" w:rsidR="0038495B" w:rsidRDefault="005A2BD2" w:rsidP="00482788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2</w:t>
            </w:r>
            <w:r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023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年</w:t>
            </w:r>
            <w:r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月</w:t>
            </w:r>
            <w:r w:rsidR="001470B7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3</w:t>
            </w:r>
            <w:r w:rsidR="00482788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日-2</w:t>
            </w:r>
            <w:r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023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年</w:t>
            </w:r>
            <w:r w:rsidR="001470B7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2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月</w:t>
            </w:r>
            <w:r w:rsidR="001470B7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3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日</w:t>
            </w:r>
          </w:p>
        </w:tc>
      </w:tr>
      <w:tr w:rsidR="0038495B" w14:paraId="4AD6BB03" w14:textId="77777777">
        <w:tc>
          <w:tcPr>
            <w:tcW w:w="2978" w:type="dxa"/>
            <w:shd w:val="clear" w:color="auto" w:fill="auto"/>
          </w:tcPr>
          <w:p w14:paraId="7F72F5D1" w14:textId="77777777" w:rsidR="0038495B" w:rsidRDefault="005A2BD2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会议地点</w:t>
            </w:r>
          </w:p>
        </w:tc>
        <w:tc>
          <w:tcPr>
            <w:tcW w:w="5812" w:type="dxa"/>
            <w:shd w:val="clear" w:color="auto" w:fill="auto"/>
          </w:tcPr>
          <w:p w14:paraId="784D5C31" w14:textId="1BFE6BFE" w:rsidR="0038495B" w:rsidRDefault="001470B7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线上</w:t>
            </w:r>
            <w:r w:rsidR="00EA7155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会议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5A2BD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杭州联德精密机械股份有限公司会议室</w:t>
            </w:r>
          </w:p>
        </w:tc>
      </w:tr>
      <w:tr w:rsidR="0038495B" w14:paraId="230E1671" w14:textId="77777777">
        <w:tc>
          <w:tcPr>
            <w:tcW w:w="2978" w:type="dxa"/>
            <w:shd w:val="clear" w:color="auto" w:fill="auto"/>
          </w:tcPr>
          <w:p w14:paraId="2AD13BA1" w14:textId="77777777" w:rsidR="0038495B" w:rsidRDefault="005A2BD2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5812" w:type="dxa"/>
            <w:shd w:val="clear" w:color="auto" w:fill="auto"/>
          </w:tcPr>
          <w:p w14:paraId="37E96BA7" w14:textId="77777777" w:rsidR="0038495B" w:rsidRDefault="005A2BD2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董事会秘书：潘连彬</w:t>
            </w:r>
            <w:r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10D3A92E" w14:textId="77777777" w:rsidR="0038495B" w:rsidRDefault="005A2BD2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证券事务代表：吕伊昆</w:t>
            </w:r>
          </w:p>
        </w:tc>
      </w:tr>
      <w:tr w:rsidR="0038495B" w14:paraId="330A9904" w14:textId="77777777" w:rsidTr="00482788">
        <w:trPr>
          <w:trHeight w:val="983"/>
        </w:trPr>
        <w:tc>
          <w:tcPr>
            <w:tcW w:w="2978" w:type="dxa"/>
            <w:shd w:val="clear" w:color="auto" w:fill="auto"/>
            <w:vAlign w:val="center"/>
          </w:tcPr>
          <w:p w14:paraId="6E7FA086" w14:textId="77777777" w:rsidR="0038495B" w:rsidRDefault="005A2BD2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</w:tc>
        <w:tc>
          <w:tcPr>
            <w:tcW w:w="5812" w:type="dxa"/>
            <w:shd w:val="clear" w:color="auto" w:fill="auto"/>
          </w:tcPr>
          <w:p w14:paraId="313E2CB7" w14:textId="77777777" w:rsidR="0038495B" w:rsidRDefault="005A2BD2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【Q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&amp;A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】</w:t>
            </w:r>
          </w:p>
          <w:p w14:paraId="39464205" w14:textId="1EF54510" w:rsidR="0038495B" w:rsidRDefault="005A2BD2">
            <w:pPr>
              <w:spacing w:line="360" w:lineRule="auto"/>
              <w:ind w:firstLineChars="200" w:firstLine="482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问：</w:t>
            </w:r>
            <w:r w:rsidR="001470B7" w:rsidRPr="001470B7">
              <w:rPr>
                <w:rFonts w:ascii="宋体" w:eastAsia="宋体" w:hAnsi="宋体" w:hint="eastAsia"/>
                <w:b/>
                <w:sz w:val="24"/>
                <w:szCs w:val="24"/>
              </w:rPr>
              <w:t>公司今年业务好的原因是什么？</w:t>
            </w:r>
          </w:p>
          <w:p w14:paraId="090981B3" w14:textId="536DD35C" w:rsidR="0038495B" w:rsidRDefault="005A2BD2" w:rsidP="001470B7">
            <w:pPr>
              <w:spacing w:line="360" w:lineRule="auto"/>
              <w:ind w:firstLineChars="200" w:firstLine="482"/>
              <w:rPr>
                <w:b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答：</w:t>
            </w:r>
            <w:r w:rsidR="001470B7" w:rsidRPr="00FC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海外需求恢复，以及疫情对供应能力的冲击，使得产能需求和供应不对应，下游客户</w:t>
            </w:r>
            <w:r w:rsidR="001470B7" w:rsidRPr="00FC2A87">
              <w:rPr>
                <w:rFonts w:ascii="宋体" w:eastAsia="宋体" w:hAnsi="宋体" w:cs="宋体"/>
                <w:kern w:val="0"/>
                <w:sz w:val="24"/>
                <w:szCs w:val="24"/>
              </w:rPr>
              <w:t>海外供应链订单流入国内</w:t>
            </w:r>
            <w:r w:rsidR="001470B7" w:rsidRPr="00FC2A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  <w:p w14:paraId="6B763852" w14:textId="7464F179" w:rsidR="0038495B" w:rsidRDefault="0038495B">
            <w:pPr>
              <w:pStyle w:val="HTML"/>
              <w:tabs>
                <w:tab w:val="left" w:pos="435"/>
              </w:tabs>
              <w:spacing w:line="360" w:lineRule="auto"/>
              <w:ind w:firstLineChars="200" w:firstLine="480"/>
              <w:jc w:val="both"/>
              <w:rPr>
                <w:rFonts w:cstheme="minorBidi"/>
                <w:kern w:val="2"/>
              </w:rPr>
            </w:pPr>
          </w:p>
          <w:p w14:paraId="5FCEFBD3" w14:textId="46BE2B7B" w:rsidR="00FC2A87" w:rsidRDefault="00FC2A87" w:rsidP="00FC2A87">
            <w:pPr>
              <w:spacing w:line="360" w:lineRule="auto"/>
              <w:ind w:firstLineChars="200" w:firstLine="482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问：海外需求旺盛的原因是什么</w:t>
            </w:r>
            <w:r w:rsidRPr="001470B7">
              <w:rPr>
                <w:rFonts w:ascii="宋体" w:eastAsia="宋体" w:hAnsi="宋体" w:hint="eastAsia"/>
                <w:b/>
                <w:sz w:val="24"/>
                <w:szCs w:val="24"/>
              </w:rPr>
              <w:t>？</w:t>
            </w:r>
          </w:p>
          <w:p w14:paraId="5F909AB4" w14:textId="7C683286" w:rsidR="00FC2A87" w:rsidRPr="00FC2A87" w:rsidRDefault="00FC2A87" w:rsidP="00FC2A87">
            <w:pPr>
              <w:spacing w:line="360" w:lineRule="auto"/>
              <w:ind w:firstLineChars="200" w:firstLine="482"/>
              <w:rPr>
                <w:b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答：</w:t>
            </w:r>
            <w:r w:rsidRPr="00FC2A87">
              <w:rPr>
                <w:rFonts w:ascii="宋体" w:eastAsia="宋体" w:hAnsi="宋体" w:cs="宋体"/>
                <w:kern w:val="0"/>
                <w:sz w:val="24"/>
                <w:szCs w:val="24"/>
              </w:rPr>
              <w:t>受益于美国基建法案</w:t>
            </w:r>
            <w:r w:rsidR="001E1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</w:t>
            </w:r>
            <w:r w:rsidR="001E169B" w:rsidRPr="001E1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下游客户需求稳定向上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  <w:p w14:paraId="2755A268" w14:textId="64AEC3AC" w:rsidR="00FC2A87" w:rsidRDefault="00FC2A87">
            <w:pPr>
              <w:pStyle w:val="HTML"/>
              <w:tabs>
                <w:tab w:val="left" w:pos="435"/>
              </w:tabs>
              <w:spacing w:line="360" w:lineRule="auto"/>
              <w:ind w:firstLineChars="200" w:firstLine="480"/>
              <w:jc w:val="both"/>
              <w:rPr>
                <w:rFonts w:cstheme="minorBidi"/>
                <w:kern w:val="2"/>
              </w:rPr>
            </w:pPr>
          </w:p>
          <w:p w14:paraId="4520908A" w14:textId="4AB4B630" w:rsidR="00FC2A87" w:rsidRDefault="00FC2A87" w:rsidP="00FC2A87">
            <w:pPr>
              <w:spacing w:line="360" w:lineRule="auto"/>
              <w:ind w:firstLineChars="200" w:firstLine="482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问：公司如何看待</w:t>
            </w:r>
            <w:r w:rsidR="007721E5">
              <w:rPr>
                <w:rFonts w:ascii="宋体" w:eastAsia="宋体" w:hAnsi="宋体" w:hint="eastAsia"/>
                <w:b/>
                <w:sz w:val="24"/>
                <w:szCs w:val="24"/>
              </w:rPr>
              <w:t>2</w:t>
            </w:r>
            <w:r w:rsidR="007721E5">
              <w:rPr>
                <w:rFonts w:ascii="宋体" w:eastAsia="宋体" w:hAnsi="宋体"/>
                <w:b/>
                <w:sz w:val="24"/>
                <w:szCs w:val="24"/>
              </w:rPr>
              <w:t>0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3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年海外订单的情况</w:t>
            </w:r>
            <w:r w:rsidRPr="001470B7">
              <w:rPr>
                <w:rFonts w:ascii="宋体" w:eastAsia="宋体" w:hAnsi="宋体" w:hint="eastAsia"/>
                <w:b/>
                <w:sz w:val="24"/>
                <w:szCs w:val="24"/>
              </w:rPr>
              <w:t>？</w:t>
            </w:r>
          </w:p>
          <w:p w14:paraId="2FBC58A3" w14:textId="56F25ACD" w:rsidR="001470B7" w:rsidRDefault="00FC2A87" w:rsidP="00482788">
            <w:pPr>
              <w:pStyle w:val="HTML"/>
              <w:tabs>
                <w:tab w:val="left" w:pos="435"/>
              </w:tabs>
              <w:spacing w:line="360" w:lineRule="auto"/>
              <w:ind w:firstLineChars="200" w:firstLine="482"/>
              <w:jc w:val="both"/>
              <w:rPr>
                <w:rFonts w:cstheme="minorBidi" w:hint="eastAsia"/>
                <w:kern w:val="2"/>
              </w:rPr>
            </w:pPr>
            <w:r>
              <w:rPr>
                <w:rFonts w:hint="eastAsia"/>
                <w:b/>
              </w:rPr>
              <w:t>答：</w:t>
            </w:r>
            <w:r w:rsidRPr="00FC2A87">
              <w:rPr>
                <w:rFonts w:hint="eastAsia"/>
              </w:rPr>
              <w:t>根据和下游客户的沟通，公司对</w:t>
            </w:r>
            <w:r w:rsidR="007721E5">
              <w:rPr>
                <w:rFonts w:hint="eastAsia"/>
              </w:rPr>
              <w:t>2</w:t>
            </w:r>
            <w:r w:rsidR="007721E5">
              <w:t>0</w:t>
            </w:r>
            <w:r w:rsidRPr="00FC2A87">
              <w:rPr>
                <w:rFonts w:hint="eastAsia"/>
              </w:rPr>
              <w:t>2</w:t>
            </w:r>
            <w:r w:rsidRPr="00FC2A87">
              <w:t>3</w:t>
            </w:r>
            <w:r w:rsidRPr="00FC2A87">
              <w:rPr>
                <w:rFonts w:hint="eastAsia"/>
              </w:rPr>
              <w:t>年海外订单情况保持谨慎的乐观。</w:t>
            </w:r>
          </w:p>
          <w:p w14:paraId="41FB9B8A" w14:textId="633D4451" w:rsidR="00DF277D" w:rsidRDefault="00DF277D" w:rsidP="00DF277D">
            <w:pPr>
              <w:spacing w:line="360" w:lineRule="auto"/>
              <w:ind w:firstLineChars="200" w:firstLine="482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lastRenderedPageBreak/>
              <w:t>问：公司明德募投项目投产情况如何</w:t>
            </w:r>
            <w:r w:rsidRPr="001470B7">
              <w:rPr>
                <w:rFonts w:ascii="宋体" w:eastAsia="宋体" w:hAnsi="宋体" w:hint="eastAsia"/>
                <w:b/>
                <w:sz w:val="24"/>
                <w:szCs w:val="24"/>
              </w:rPr>
              <w:t>？</w:t>
            </w:r>
          </w:p>
          <w:p w14:paraId="6C8AC4B0" w14:textId="38F4C220" w:rsidR="00DF277D" w:rsidRDefault="00DF277D" w:rsidP="00DF277D">
            <w:pPr>
              <w:pStyle w:val="HTML"/>
              <w:tabs>
                <w:tab w:val="left" w:pos="435"/>
              </w:tabs>
              <w:spacing w:line="360" w:lineRule="auto"/>
              <w:ind w:firstLineChars="200" w:firstLine="482"/>
              <w:jc w:val="both"/>
              <w:rPr>
                <w:rFonts w:cstheme="minorBidi"/>
                <w:kern w:val="2"/>
              </w:rPr>
            </w:pPr>
            <w:r>
              <w:rPr>
                <w:rFonts w:hint="eastAsia"/>
                <w:b/>
              </w:rPr>
              <w:t>答：</w:t>
            </w:r>
            <w:r>
              <w:rPr>
                <w:rFonts w:hint="eastAsia"/>
              </w:rPr>
              <w:t>进展顺利，预计将于今年四季度投产</w:t>
            </w:r>
            <w:r w:rsidRPr="00DF277D">
              <w:rPr>
                <w:rFonts w:hint="eastAsia"/>
              </w:rPr>
              <w:t>。</w:t>
            </w:r>
          </w:p>
          <w:p w14:paraId="34A8F53A" w14:textId="77777777" w:rsidR="00DF277D" w:rsidRDefault="00DF277D">
            <w:pPr>
              <w:pStyle w:val="HTML"/>
              <w:tabs>
                <w:tab w:val="left" w:pos="435"/>
              </w:tabs>
              <w:spacing w:line="360" w:lineRule="auto"/>
              <w:ind w:firstLineChars="200" w:firstLine="480"/>
              <w:jc w:val="both"/>
              <w:rPr>
                <w:rFonts w:cstheme="minorBidi"/>
                <w:kern w:val="2"/>
              </w:rPr>
            </w:pPr>
          </w:p>
          <w:p w14:paraId="159A5720" w14:textId="4A2ECD4D" w:rsidR="00DF277D" w:rsidRDefault="00DF277D" w:rsidP="00DF277D">
            <w:pPr>
              <w:spacing w:line="360" w:lineRule="auto"/>
              <w:ind w:firstLineChars="200" w:firstLine="482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问：</w:t>
            </w:r>
            <w:r w:rsidR="00482788">
              <w:rPr>
                <w:rFonts w:ascii="宋体" w:eastAsia="宋体" w:hAnsi="宋体" w:hint="eastAsia"/>
                <w:b/>
                <w:sz w:val="24"/>
                <w:szCs w:val="24"/>
              </w:rPr>
              <w:t>2</w:t>
            </w:r>
            <w:r w:rsidR="00482788">
              <w:rPr>
                <w:rFonts w:ascii="宋体" w:eastAsia="宋体" w:hAnsi="宋体"/>
                <w:b/>
                <w:sz w:val="24"/>
                <w:szCs w:val="24"/>
              </w:rPr>
              <w:t>022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年力源金河、苏州力源情况如何</w:t>
            </w:r>
            <w:r w:rsidRPr="001470B7">
              <w:rPr>
                <w:rFonts w:ascii="宋体" w:eastAsia="宋体" w:hAnsi="宋体" w:hint="eastAsia"/>
                <w:b/>
                <w:sz w:val="24"/>
                <w:szCs w:val="24"/>
              </w:rPr>
              <w:t>？</w:t>
            </w:r>
          </w:p>
          <w:p w14:paraId="5D0D31ED" w14:textId="50546E0D" w:rsidR="00DF277D" w:rsidRDefault="00DF277D" w:rsidP="00DF277D">
            <w:pPr>
              <w:pStyle w:val="HTML"/>
              <w:tabs>
                <w:tab w:val="left" w:pos="435"/>
              </w:tabs>
              <w:spacing w:line="360" w:lineRule="auto"/>
              <w:ind w:firstLineChars="200" w:firstLine="482"/>
              <w:jc w:val="both"/>
            </w:pPr>
            <w:r>
              <w:rPr>
                <w:rFonts w:hint="eastAsia"/>
                <w:b/>
              </w:rPr>
              <w:t>答：</w:t>
            </w:r>
            <w:r w:rsidR="00482788">
              <w:rPr>
                <w:rFonts w:hint="eastAsia"/>
              </w:rPr>
              <w:t>2</w:t>
            </w:r>
            <w:r w:rsidR="00482788">
              <w:t>022</w:t>
            </w:r>
            <w:r w:rsidRPr="00DF277D">
              <w:rPr>
                <w:rFonts w:hint="eastAsia"/>
              </w:rPr>
              <w:t>年由于国内工程机械市场</w:t>
            </w:r>
            <w:r>
              <w:rPr>
                <w:rFonts w:hint="eastAsia"/>
              </w:rPr>
              <w:t>萧条</w:t>
            </w:r>
            <w:r w:rsidRPr="00DF277D">
              <w:rPr>
                <w:rFonts w:hint="eastAsia"/>
              </w:rPr>
              <w:t>的原因，力源金河、苏州力源业绩情况并不及公司预期。但整改工作正在稳步进行，力源金河技改项目已经完成，未来将为公司带来新的铸造产能，苏州力源也</w:t>
            </w:r>
            <w:r>
              <w:rPr>
                <w:rFonts w:hint="eastAsia"/>
              </w:rPr>
              <w:t>完成了产品升级、客户拓展等整改工作</w:t>
            </w:r>
            <w:r w:rsidRPr="00DF277D">
              <w:rPr>
                <w:rFonts w:hint="eastAsia"/>
              </w:rPr>
              <w:t>。</w:t>
            </w:r>
          </w:p>
          <w:p w14:paraId="5108F350" w14:textId="5F6B1270" w:rsidR="00DF277D" w:rsidRDefault="00DF277D" w:rsidP="00DF277D">
            <w:pPr>
              <w:pStyle w:val="HTML"/>
              <w:tabs>
                <w:tab w:val="left" w:pos="435"/>
              </w:tabs>
              <w:spacing w:line="360" w:lineRule="auto"/>
              <w:ind w:firstLineChars="200" w:firstLine="480"/>
              <w:jc w:val="both"/>
            </w:pPr>
          </w:p>
          <w:p w14:paraId="0DA27F23" w14:textId="2401CEF1" w:rsidR="00FC2A87" w:rsidRDefault="00FC2A87" w:rsidP="00FC2A87">
            <w:pPr>
              <w:spacing w:line="360" w:lineRule="auto"/>
              <w:ind w:firstLineChars="200" w:firstLine="482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问：公司与卡特彼勒合作情况如何</w:t>
            </w:r>
            <w:r w:rsidRPr="001470B7">
              <w:rPr>
                <w:rFonts w:ascii="宋体" w:eastAsia="宋体" w:hAnsi="宋体" w:hint="eastAsia"/>
                <w:b/>
                <w:sz w:val="24"/>
                <w:szCs w:val="24"/>
              </w:rPr>
              <w:t>？</w:t>
            </w:r>
          </w:p>
          <w:p w14:paraId="2DF42201" w14:textId="75167C32" w:rsidR="00FC2A87" w:rsidRDefault="00FC2A87" w:rsidP="00FC2A87">
            <w:pPr>
              <w:pStyle w:val="HTML"/>
              <w:tabs>
                <w:tab w:val="left" w:pos="435"/>
              </w:tabs>
              <w:spacing w:line="360" w:lineRule="auto"/>
              <w:ind w:firstLineChars="200" w:firstLine="482"/>
              <w:jc w:val="both"/>
            </w:pPr>
            <w:r>
              <w:rPr>
                <w:rFonts w:hint="eastAsia"/>
                <w:b/>
              </w:rPr>
              <w:t>答：</w:t>
            </w:r>
            <w:r w:rsidRPr="00FC2A87">
              <w:rPr>
                <w:rFonts w:hint="eastAsia"/>
              </w:rPr>
              <w:t>卡特彼勒是公司合作多年的下游客户，是一家全球化的世界五百强企业，公司目前为卡特彼勒提供工程机械方面的零部件产品与服务。在未来，公司与卡特彼勒之间存在大量潜在合作机会，公司也将配合下游客户的全球化发展，提供全球化的供应商服务。</w:t>
            </w:r>
          </w:p>
          <w:p w14:paraId="7AA77CCD" w14:textId="066BC162" w:rsidR="001B1F71" w:rsidRDefault="001B1F71" w:rsidP="00FC2A87">
            <w:pPr>
              <w:pStyle w:val="HTML"/>
              <w:tabs>
                <w:tab w:val="left" w:pos="435"/>
              </w:tabs>
              <w:spacing w:line="360" w:lineRule="auto"/>
              <w:ind w:firstLineChars="200" w:firstLine="480"/>
              <w:jc w:val="both"/>
            </w:pPr>
          </w:p>
          <w:p w14:paraId="3E3E86A5" w14:textId="5F73166E" w:rsidR="001B1F71" w:rsidRDefault="001B1F71" w:rsidP="001B1F71">
            <w:pPr>
              <w:spacing w:line="360" w:lineRule="auto"/>
              <w:ind w:firstLineChars="200" w:firstLine="482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问：公司的核心竞争优势是什么</w:t>
            </w:r>
            <w:r w:rsidRPr="001470B7">
              <w:rPr>
                <w:rFonts w:ascii="宋体" w:eastAsia="宋体" w:hAnsi="宋体" w:hint="eastAsia"/>
                <w:b/>
                <w:sz w:val="24"/>
                <w:szCs w:val="24"/>
              </w:rPr>
              <w:t>？</w:t>
            </w:r>
          </w:p>
          <w:p w14:paraId="25AE83FF" w14:textId="4C0F9986" w:rsidR="00DF277D" w:rsidRPr="00DF277D" w:rsidRDefault="001B1F71" w:rsidP="001B1F71">
            <w:pPr>
              <w:pStyle w:val="HTML"/>
              <w:tabs>
                <w:tab w:val="left" w:pos="435"/>
              </w:tabs>
              <w:spacing w:line="360" w:lineRule="auto"/>
              <w:ind w:firstLineChars="200" w:firstLine="482"/>
              <w:jc w:val="both"/>
              <w:rPr>
                <w:rFonts w:cstheme="minorBidi"/>
                <w:kern w:val="2"/>
              </w:rPr>
            </w:pPr>
            <w:r>
              <w:rPr>
                <w:rFonts w:hint="eastAsia"/>
                <w:b/>
              </w:rPr>
              <w:t>答：</w:t>
            </w:r>
            <w:r w:rsidRPr="001B1F71">
              <w:rPr>
                <w:rFonts w:hint="eastAsia"/>
              </w:rPr>
              <w:t>公司具有技术领先、产品质量稳定以及综合管理高效等竞争优势。公司通过多年自主研发，形成了健全的技术知识体系；公司的质量管理体系满足国内和国际的质量体系标准，并获得相应认证；公司拥有健全的内部及客户管理体系，结合客户不同的仓储需求提供定制化的仓储服务，高效调动公司库存。同时，公司快速响应客户的需求，为客户提供性价比较高的产品和服务。</w:t>
            </w:r>
          </w:p>
        </w:tc>
      </w:tr>
      <w:tr w:rsidR="0038495B" w14:paraId="6D3F59D9" w14:textId="77777777">
        <w:tc>
          <w:tcPr>
            <w:tcW w:w="2978" w:type="dxa"/>
            <w:shd w:val="clear" w:color="auto" w:fill="auto"/>
            <w:vAlign w:val="center"/>
          </w:tcPr>
          <w:p w14:paraId="389CFDF4" w14:textId="77777777" w:rsidR="0038495B" w:rsidRDefault="005A2BD2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5812" w:type="dxa"/>
            <w:shd w:val="clear" w:color="auto" w:fill="auto"/>
          </w:tcPr>
          <w:p w14:paraId="79C748C3" w14:textId="77777777" w:rsidR="0038495B" w:rsidRDefault="005A2BD2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38495B" w14:paraId="2DF6EF1D" w14:textId="77777777">
        <w:tc>
          <w:tcPr>
            <w:tcW w:w="2978" w:type="dxa"/>
            <w:shd w:val="clear" w:color="auto" w:fill="auto"/>
            <w:vAlign w:val="center"/>
          </w:tcPr>
          <w:p w14:paraId="3266C129" w14:textId="77777777" w:rsidR="0038495B" w:rsidRDefault="005A2BD2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B0D07F4" w14:textId="18D7448F" w:rsidR="0038495B" w:rsidRDefault="005A2BD2" w:rsidP="001470B7">
            <w:pPr>
              <w:spacing w:line="360" w:lineRule="auto"/>
              <w:ind w:firstLineChars="100" w:firstLine="240"/>
              <w:rPr>
                <w:rFonts w:ascii="宋体" w:eastAsia="宋体" w:hAnsi="宋体" w:cs="Times New Roman"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2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023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年</w:t>
            </w:r>
            <w:r w:rsidR="001470B7">
              <w:rPr>
                <w:rFonts w:ascii="宋体" w:eastAsia="宋体" w:hAnsi="宋体" w:cs="Times New Roman"/>
                <w:iCs/>
                <w:sz w:val="24"/>
                <w:szCs w:val="24"/>
              </w:rPr>
              <w:t>2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月</w:t>
            </w:r>
            <w:r w:rsidR="001470B7">
              <w:rPr>
                <w:rFonts w:ascii="宋体" w:eastAsia="宋体" w:hAnsi="宋体" w:cs="Times New Roman"/>
                <w:iCs/>
                <w:sz w:val="24"/>
                <w:szCs w:val="24"/>
              </w:rPr>
              <w:t>3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日</w:t>
            </w:r>
          </w:p>
        </w:tc>
      </w:tr>
    </w:tbl>
    <w:p w14:paraId="753FEC58" w14:textId="5DA92E21" w:rsidR="0038495B" w:rsidRDefault="0038495B" w:rsidP="00482788">
      <w:pPr>
        <w:keepNext/>
        <w:keepLines/>
        <w:tabs>
          <w:tab w:val="left" w:pos="1416"/>
        </w:tabs>
        <w:spacing w:before="260" w:after="260" w:line="360" w:lineRule="auto"/>
        <w:outlineLvl w:val="1"/>
        <w:rPr>
          <w:rFonts w:hint="eastAsia"/>
        </w:rPr>
      </w:pPr>
    </w:p>
    <w:sectPr w:rsidR="003849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B4BD4" w16cex:dateUtc="2023-02-06T01:50:00Z"/>
  <w16cex:commentExtensible w16cex:durableId="278B5239" w16cex:dateUtc="2023-02-06T02:17:00Z"/>
  <w16cex:commentExtensible w16cex:durableId="278B4F86" w16cex:dateUtc="2023-02-06T02:05:00Z"/>
  <w16cex:commentExtensible w16cex:durableId="278B4FA7" w16cex:dateUtc="2023-02-06T02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06F26D" w16cid:durableId="278B4BD4"/>
  <w16cid:commentId w16cid:paraId="6CF37FEC" w16cid:durableId="278B5239"/>
  <w16cid:commentId w16cid:paraId="28658638" w16cid:durableId="278B4F86"/>
  <w16cid:commentId w16cid:paraId="6E842983" w16cid:durableId="278B4FA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0FD8C" w14:textId="77777777" w:rsidR="00266C11" w:rsidRDefault="00266C11" w:rsidP="001470B7">
      <w:r>
        <w:separator/>
      </w:r>
    </w:p>
  </w:endnote>
  <w:endnote w:type="continuationSeparator" w:id="0">
    <w:p w14:paraId="5EDAC2D6" w14:textId="77777777" w:rsidR="00266C11" w:rsidRDefault="00266C11" w:rsidP="0014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35EB2" w14:textId="77777777" w:rsidR="00266C11" w:rsidRDefault="00266C11" w:rsidP="001470B7">
      <w:r>
        <w:separator/>
      </w:r>
    </w:p>
  </w:footnote>
  <w:footnote w:type="continuationSeparator" w:id="0">
    <w:p w14:paraId="49B8E2AE" w14:textId="77777777" w:rsidR="00266C11" w:rsidRDefault="00266C11" w:rsidP="00147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CD"/>
    <w:rsid w:val="00001233"/>
    <w:rsid w:val="0000466C"/>
    <w:rsid w:val="00006C1B"/>
    <w:rsid w:val="00007952"/>
    <w:rsid w:val="00014EDC"/>
    <w:rsid w:val="00014F2A"/>
    <w:rsid w:val="00021F69"/>
    <w:rsid w:val="00023F7B"/>
    <w:rsid w:val="000269F1"/>
    <w:rsid w:val="00026CD7"/>
    <w:rsid w:val="00026E2B"/>
    <w:rsid w:val="000270E5"/>
    <w:rsid w:val="00030AD1"/>
    <w:rsid w:val="000333DF"/>
    <w:rsid w:val="00042C46"/>
    <w:rsid w:val="000444E5"/>
    <w:rsid w:val="0005037A"/>
    <w:rsid w:val="000528A8"/>
    <w:rsid w:val="0005452E"/>
    <w:rsid w:val="00063DB5"/>
    <w:rsid w:val="0006434F"/>
    <w:rsid w:val="00070593"/>
    <w:rsid w:val="00070C3B"/>
    <w:rsid w:val="00071B11"/>
    <w:rsid w:val="00081B36"/>
    <w:rsid w:val="000824CF"/>
    <w:rsid w:val="000828F8"/>
    <w:rsid w:val="00086C90"/>
    <w:rsid w:val="00086FF8"/>
    <w:rsid w:val="000917EA"/>
    <w:rsid w:val="00095217"/>
    <w:rsid w:val="000A29A8"/>
    <w:rsid w:val="000A65EF"/>
    <w:rsid w:val="000B0566"/>
    <w:rsid w:val="000B1EEE"/>
    <w:rsid w:val="000B6FFD"/>
    <w:rsid w:val="000C2F52"/>
    <w:rsid w:val="000D0EFC"/>
    <w:rsid w:val="000D71A3"/>
    <w:rsid w:val="000E45BB"/>
    <w:rsid w:val="000E78B2"/>
    <w:rsid w:val="000F6BEB"/>
    <w:rsid w:val="001002CC"/>
    <w:rsid w:val="00101AC7"/>
    <w:rsid w:val="00102F52"/>
    <w:rsid w:val="00103C4E"/>
    <w:rsid w:val="00111EF4"/>
    <w:rsid w:val="00113C72"/>
    <w:rsid w:val="00114CEA"/>
    <w:rsid w:val="001221B8"/>
    <w:rsid w:val="0013035E"/>
    <w:rsid w:val="001304EB"/>
    <w:rsid w:val="001334C1"/>
    <w:rsid w:val="00136BC5"/>
    <w:rsid w:val="00143A57"/>
    <w:rsid w:val="00144753"/>
    <w:rsid w:val="00146B1E"/>
    <w:rsid w:val="001470B7"/>
    <w:rsid w:val="00151B55"/>
    <w:rsid w:val="001672FF"/>
    <w:rsid w:val="00174D9A"/>
    <w:rsid w:val="001819EF"/>
    <w:rsid w:val="00186DBB"/>
    <w:rsid w:val="001965A6"/>
    <w:rsid w:val="001A125C"/>
    <w:rsid w:val="001B00D8"/>
    <w:rsid w:val="001B011E"/>
    <w:rsid w:val="001B1F71"/>
    <w:rsid w:val="001B508F"/>
    <w:rsid w:val="001B7B58"/>
    <w:rsid w:val="001C1972"/>
    <w:rsid w:val="001C7C07"/>
    <w:rsid w:val="001D5222"/>
    <w:rsid w:val="001D7A5D"/>
    <w:rsid w:val="001E169B"/>
    <w:rsid w:val="001E2BC5"/>
    <w:rsid w:val="001E5E64"/>
    <w:rsid w:val="001E7F7C"/>
    <w:rsid w:val="001F2572"/>
    <w:rsid w:val="001F5B62"/>
    <w:rsid w:val="00203930"/>
    <w:rsid w:val="002106CA"/>
    <w:rsid w:val="002118DC"/>
    <w:rsid w:val="00214C8F"/>
    <w:rsid w:val="00216E13"/>
    <w:rsid w:val="002278FB"/>
    <w:rsid w:val="00232813"/>
    <w:rsid w:val="00234237"/>
    <w:rsid w:val="00234D03"/>
    <w:rsid w:val="002370CA"/>
    <w:rsid w:val="00240A1F"/>
    <w:rsid w:val="00251EF8"/>
    <w:rsid w:val="002525E9"/>
    <w:rsid w:val="0025271B"/>
    <w:rsid w:val="00255B4A"/>
    <w:rsid w:val="00256250"/>
    <w:rsid w:val="0026489E"/>
    <w:rsid w:val="002650F9"/>
    <w:rsid w:val="00266C11"/>
    <w:rsid w:val="00267056"/>
    <w:rsid w:val="002739C7"/>
    <w:rsid w:val="00273BE7"/>
    <w:rsid w:val="00273D9E"/>
    <w:rsid w:val="0028148B"/>
    <w:rsid w:val="0028482C"/>
    <w:rsid w:val="00286F7B"/>
    <w:rsid w:val="0029285E"/>
    <w:rsid w:val="00293FBB"/>
    <w:rsid w:val="00293FDE"/>
    <w:rsid w:val="00294011"/>
    <w:rsid w:val="00295236"/>
    <w:rsid w:val="002A15B6"/>
    <w:rsid w:val="002B0AD4"/>
    <w:rsid w:val="002B75F5"/>
    <w:rsid w:val="002C1C3B"/>
    <w:rsid w:val="002C23DD"/>
    <w:rsid w:val="002C3AD1"/>
    <w:rsid w:val="002D15D1"/>
    <w:rsid w:val="002D1D41"/>
    <w:rsid w:val="002D3753"/>
    <w:rsid w:val="002E51CA"/>
    <w:rsid w:val="002E7EAC"/>
    <w:rsid w:val="002F01C5"/>
    <w:rsid w:val="002F1B04"/>
    <w:rsid w:val="002F4C46"/>
    <w:rsid w:val="002F6EAD"/>
    <w:rsid w:val="00307607"/>
    <w:rsid w:val="00307EC1"/>
    <w:rsid w:val="0031032E"/>
    <w:rsid w:val="003121D9"/>
    <w:rsid w:val="003131C3"/>
    <w:rsid w:val="0031371B"/>
    <w:rsid w:val="00320D9D"/>
    <w:rsid w:val="00320EA7"/>
    <w:rsid w:val="00327CE4"/>
    <w:rsid w:val="00333EDC"/>
    <w:rsid w:val="00336191"/>
    <w:rsid w:val="00340A0E"/>
    <w:rsid w:val="003413FD"/>
    <w:rsid w:val="00345357"/>
    <w:rsid w:val="003508D5"/>
    <w:rsid w:val="003524BC"/>
    <w:rsid w:val="0035572A"/>
    <w:rsid w:val="00362CD0"/>
    <w:rsid w:val="00363384"/>
    <w:rsid w:val="00366210"/>
    <w:rsid w:val="0037038A"/>
    <w:rsid w:val="003722F1"/>
    <w:rsid w:val="0037245D"/>
    <w:rsid w:val="00376EB2"/>
    <w:rsid w:val="0038034C"/>
    <w:rsid w:val="0038495B"/>
    <w:rsid w:val="00386F86"/>
    <w:rsid w:val="00397642"/>
    <w:rsid w:val="003A2EB2"/>
    <w:rsid w:val="003B13A4"/>
    <w:rsid w:val="003C0892"/>
    <w:rsid w:val="003D2A88"/>
    <w:rsid w:val="003D2F73"/>
    <w:rsid w:val="003D38E7"/>
    <w:rsid w:val="003D40E0"/>
    <w:rsid w:val="003F158D"/>
    <w:rsid w:val="003F2A5A"/>
    <w:rsid w:val="003F6D0B"/>
    <w:rsid w:val="00400B90"/>
    <w:rsid w:val="0040142B"/>
    <w:rsid w:val="00404723"/>
    <w:rsid w:val="004106EC"/>
    <w:rsid w:val="00411262"/>
    <w:rsid w:val="00412842"/>
    <w:rsid w:val="00415FC4"/>
    <w:rsid w:val="00420071"/>
    <w:rsid w:val="0042182D"/>
    <w:rsid w:val="004242DE"/>
    <w:rsid w:val="00425BB1"/>
    <w:rsid w:val="00432964"/>
    <w:rsid w:val="00433835"/>
    <w:rsid w:val="004454FE"/>
    <w:rsid w:val="00467B9C"/>
    <w:rsid w:val="00470346"/>
    <w:rsid w:val="00472F77"/>
    <w:rsid w:val="004736DA"/>
    <w:rsid w:val="00473F91"/>
    <w:rsid w:val="00474775"/>
    <w:rsid w:val="00482788"/>
    <w:rsid w:val="00482D5D"/>
    <w:rsid w:val="004859A7"/>
    <w:rsid w:val="00492CCA"/>
    <w:rsid w:val="00495655"/>
    <w:rsid w:val="004A07B2"/>
    <w:rsid w:val="004A58CB"/>
    <w:rsid w:val="004B500C"/>
    <w:rsid w:val="004C3E41"/>
    <w:rsid w:val="004C6956"/>
    <w:rsid w:val="004D3E9D"/>
    <w:rsid w:val="004D4156"/>
    <w:rsid w:val="004D614E"/>
    <w:rsid w:val="004E00F9"/>
    <w:rsid w:val="004E0F7D"/>
    <w:rsid w:val="004E25DD"/>
    <w:rsid w:val="004E4CBB"/>
    <w:rsid w:val="004E6773"/>
    <w:rsid w:val="004E76A7"/>
    <w:rsid w:val="004F5C3F"/>
    <w:rsid w:val="00504DF9"/>
    <w:rsid w:val="00507071"/>
    <w:rsid w:val="00510286"/>
    <w:rsid w:val="005235CD"/>
    <w:rsid w:val="00523DC0"/>
    <w:rsid w:val="00524D04"/>
    <w:rsid w:val="00525EF2"/>
    <w:rsid w:val="00534D66"/>
    <w:rsid w:val="0054404C"/>
    <w:rsid w:val="00572A6D"/>
    <w:rsid w:val="0057570F"/>
    <w:rsid w:val="00582D78"/>
    <w:rsid w:val="00584526"/>
    <w:rsid w:val="00584D8F"/>
    <w:rsid w:val="00587DAB"/>
    <w:rsid w:val="00590DC4"/>
    <w:rsid w:val="005917EA"/>
    <w:rsid w:val="005953E9"/>
    <w:rsid w:val="005A0CBE"/>
    <w:rsid w:val="005A17E4"/>
    <w:rsid w:val="005A2BD2"/>
    <w:rsid w:val="005A2C9C"/>
    <w:rsid w:val="005A3CFE"/>
    <w:rsid w:val="005A4D77"/>
    <w:rsid w:val="005B17EF"/>
    <w:rsid w:val="005B3D04"/>
    <w:rsid w:val="005B628F"/>
    <w:rsid w:val="005C19C5"/>
    <w:rsid w:val="005C6678"/>
    <w:rsid w:val="005D087C"/>
    <w:rsid w:val="005D20DD"/>
    <w:rsid w:val="005E4F20"/>
    <w:rsid w:val="005E5F7A"/>
    <w:rsid w:val="005F2C62"/>
    <w:rsid w:val="005F3897"/>
    <w:rsid w:val="005F7318"/>
    <w:rsid w:val="006016A0"/>
    <w:rsid w:val="00605119"/>
    <w:rsid w:val="00606A42"/>
    <w:rsid w:val="00623855"/>
    <w:rsid w:val="00626FB3"/>
    <w:rsid w:val="0063129A"/>
    <w:rsid w:val="006323B5"/>
    <w:rsid w:val="00642382"/>
    <w:rsid w:val="00643F90"/>
    <w:rsid w:val="0064637F"/>
    <w:rsid w:val="00650068"/>
    <w:rsid w:val="00653A71"/>
    <w:rsid w:val="00655835"/>
    <w:rsid w:val="00663925"/>
    <w:rsid w:val="00667FB5"/>
    <w:rsid w:val="00672C00"/>
    <w:rsid w:val="0068110E"/>
    <w:rsid w:val="00686B60"/>
    <w:rsid w:val="00686E4C"/>
    <w:rsid w:val="0069619A"/>
    <w:rsid w:val="00696DB4"/>
    <w:rsid w:val="006A2E11"/>
    <w:rsid w:val="006A3184"/>
    <w:rsid w:val="006A63D4"/>
    <w:rsid w:val="006C6EC3"/>
    <w:rsid w:val="006E3B82"/>
    <w:rsid w:val="006E7372"/>
    <w:rsid w:val="006F32A2"/>
    <w:rsid w:val="006F438E"/>
    <w:rsid w:val="006F581D"/>
    <w:rsid w:val="006F6349"/>
    <w:rsid w:val="00701E34"/>
    <w:rsid w:val="007118F2"/>
    <w:rsid w:val="00711EFA"/>
    <w:rsid w:val="00713A75"/>
    <w:rsid w:val="007300C4"/>
    <w:rsid w:val="00733488"/>
    <w:rsid w:val="00735F4D"/>
    <w:rsid w:val="00742205"/>
    <w:rsid w:val="00746249"/>
    <w:rsid w:val="00751592"/>
    <w:rsid w:val="00756A97"/>
    <w:rsid w:val="00757362"/>
    <w:rsid w:val="0076183F"/>
    <w:rsid w:val="0076207A"/>
    <w:rsid w:val="00770B3F"/>
    <w:rsid w:val="00771A91"/>
    <w:rsid w:val="007721E5"/>
    <w:rsid w:val="00773213"/>
    <w:rsid w:val="00784BE2"/>
    <w:rsid w:val="00785284"/>
    <w:rsid w:val="0079430A"/>
    <w:rsid w:val="00794C8B"/>
    <w:rsid w:val="00795940"/>
    <w:rsid w:val="00796887"/>
    <w:rsid w:val="007977BD"/>
    <w:rsid w:val="007A4905"/>
    <w:rsid w:val="007B0439"/>
    <w:rsid w:val="007B196F"/>
    <w:rsid w:val="007C39F3"/>
    <w:rsid w:val="007C7447"/>
    <w:rsid w:val="007C7D09"/>
    <w:rsid w:val="007D52E2"/>
    <w:rsid w:val="007E1F58"/>
    <w:rsid w:val="007F2176"/>
    <w:rsid w:val="00806573"/>
    <w:rsid w:val="0081160D"/>
    <w:rsid w:val="00814484"/>
    <w:rsid w:val="008160A1"/>
    <w:rsid w:val="00816CED"/>
    <w:rsid w:val="00821685"/>
    <w:rsid w:val="008227D7"/>
    <w:rsid w:val="00823980"/>
    <w:rsid w:val="00827C6C"/>
    <w:rsid w:val="00831BB0"/>
    <w:rsid w:val="00835104"/>
    <w:rsid w:val="00836E8C"/>
    <w:rsid w:val="00837245"/>
    <w:rsid w:val="008453D5"/>
    <w:rsid w:val="00846E7B"/>
    <w:rsid w:val="00853236"/>
    <w:rsid w:val="00857E84"/>
    <w:rsid w:val="00873293"/>
    <w:rsid w:val="00874517"/>
    <w:rsid w:val="00875E95"/>
    <w:rsid w:val="008914C8"/>
    <w:rsid w:val="00894406"/>
    <w:rsid w:val="008A120E"/>
    <w:rsid w:val="008B4886"/>
    <w:rsid w:val="008C04C9"/>
    <w:rsid w:val="008C1B5C"/>
    <w:rsid w:val="008C3755"/>
    <w:rsid w:val="008C4D32"/>
    <w:rsid w:val="008C6B72"/>
    <w:rsid w:val="008C7588"/>
    <w:rsid w:val="008D2B96"/>
    <w:rsid w:val="008D3726"/>
    <w:rsid w:val="008E245B"/>
    <w:rsid w:val="008F5F3A"/>
    <w:rsid w:val="00900BAF"/>
    <w:rsid w:val="009108F5"/>
    <w:rsid w:val="0091400E"/>
    <w:rsid w:val="009157EF"/>
    <w:rsid w:val="009224F5"/>
    <w:rsid w:val="00922CC9"/>
    <w:rsid w:val="00924412"/>
    <w:rsid w:val="0092574C"/>
    <w:rsid w:val="0093137E"/>
    <w:rsid w:val="00941808"/>
    <w:rsid w:val="00942951"/>
    <w:rsid w:val="009457DF"/>
    <w:rsid w:val="0095035C"/>
    <w:rsid w:val="009553B1"/>
    <w:rsid w:val="00956542"/>
    <w:rsid w:val="0096018C"/>
    <w:rsid w:val="00962AE9"/>
    <w:rsid w:val="00966C22"/>
    <w:rsid w:val="009678BF"/>
    <w:rsid w:val="009776A7"/>
    <w:rsid w:val="00980694"/>
    <w:rsid w:val="00982A37"/>
    <w:rsid w:val="00984410"/>
    <w:rsid w:val="009868C0"/>
    <w:rsid w:val="00991961"/>
    <w:rsid w:val="00993EA7"/>
    <w:rsid w:val="009C06A4"/>
    <w:rsid w:val="009C63B1"/>
    <w:rsid w:val="009D0839"/>
    <w:rsid w:val="009E0B46"/>
    <w:rsid w:val="009E3D68"/>
    <w:rsid w:val="009F5680"/>
    <w:rsid w:val="00A03AA1"/>
    <w:rsid w:val="00A04996"/>
    <w:rsid w:val="00A05042"/>
    <w:rsid w:val="00A10F5B"/>
    <w:rsid w:val="00A16F6F"/>
    <w:rsid w:val="00A31B20"/>
    <w:rsid w:val="00A32B73"/>
    <w:rsid w:val="00A32ED1"/>
    <w:rsid w:val="00A37775"/>
    <w:rsid w:val="00A40825"/>
    <w:rsid w:val="00A41A06"/>
    <w:rsid w:val="00A520DD"/>
    <w:rsid w:val="00A56101"/>
    <w:rsid w:val="00A57863"/>
    <w:rsid w:val="00A6487E"/>
    <w:rsid w:val="00A70EC0"/>
    <w:rsid w:val="00A71BFD"/>
    <w:rsid w:val="00A76F0C"/>
    <w:rsid w:val="00A8343F"/>
    <w:rsid w:val="00A878CB"/>
    <w:rsid w:val="00A963DD"/>
    <w:rsid w:val="00A97143"/>
    <w:rsid w:val="00A97D76"/>
    <w:rsid w:val="00AA5E76"/>
    <w:rsid w:val="00AB03BB"/>
    <w:rsid w:val="00AB45D6"/>
    <w:rsid w:val="00AC469E"/>
    <w:rsid w:val="00AD237A"/>
    <w:rsid w:val="00AD445E"/>
    <w:rsid w:val="00AD4B08"/>
    <w:rsid w:val="00AE00B6"/>
    <w:rsid w:val="00AE26DE"/>
    <w:rsid w:val="00AE3EE3"/>
    <w:rsid w:val="00AE7B1C"/>
    <w:rsid w:val="00AF6EE4"/>
    <w:rsid w:val="00B05BA5"/>
    <w:rsid w:val="00B07508"/>
    <w:rsid w:val="00B12278"/>
    <w:rsid w:val="00B153CE"/>
    <w:rsid w:val="00B154F9"/>
    <w:rsid w:val="00B164A6"/>
    <w:rsid w:val="00B168C9"/>
    <w:rsid w:val="00B24BBA"/>
    <w:rsid w:val="00B26722"/>
    <w:rsid w:val="00B27C19"/>
    <w:rsid w:val="00B34BE6"/>
    <w:rsid w:val="00B36A53"/>
    <w:rsid w:val="00B4298C"/>
    <w:rsid w:val="00B446BA"/>
    <w:rsid w:val="00B47853"/>
    <w:rsid w:val="00B57667"/>
    <w:rsid w:val="00B577E9"/>
    <w:rsid w:val="00B61BCB"/>
    <w:rsid w:val="00B67838"/>
    <w:rsid w:val="00B70645"/>
    <w:rsid w:val="00B73AED"/>
    <w:rsid w:val="00B855F5"/>
    <w:rsid w:val="00B8596B"/>
    <w:rsid w:val="00B87422"/>
    <w:rsid w:val="00B87C18"/>
    <w:rsid w:val="00B922C8"/>
    <w:rsid w:val="00B94204"/>
    <w:rsid w:val="00B948F2"/>
    <w:rsid w:val="00B95F5D"/>
    <w:rsid w:val="00BB20B3"/>
    <w:rsid w:val="00BE0789"/>
    <w:rsid w:val="00BE20BB"/>
    <w:rsid w:val="00BE277C"/>
    <w:rsid w:val="00BE3756"/>
    <w:rsid w:val="00BE3B28"/>
    <w:rsid w:val="00BE54C4"/>
    <w:rsid w:val="00BE5D9C"/>
    <w:rsid w:val="00BF1133"/>
    <w:rsid w:val="00C001F3"/>
    <w:rsid w:val="00C07794"/>
    <w:rsid w:val="00C104B8"/>
    <w:rsid w:val="00C1636B"/>
    <w:rsid w:val="00C207C2"/>
    <w:rsid w:val="00C32714"/>
    <w:rsid w:val="00C37AAB"/>
    <w:rsid w:val="00C4049C"/>
    <w:rsid w:val="00C40B1A"/>
    <w:rsid w:val="00C42788"/>
    <w:rsid w:val="00C47614"/>
    <w:rsid w:val="00C5254A"/>
    <w:rsid w:val="00C52F40"/>
    <w:rsid w:val="00C531CC"/>
    <w:rsid w:val="00C55E93"/>
    <w:rsid w:val="00C56171"/>
    <w:rsid w:val="00C6761D"/>
    <w:rsid w:val="00C70DF2"/>
    <w:rsid w:val="00C7174C"/>
    <w:rsid w:val="00C772CA"/>
    <w:rsid w:val="00C860DF"/>
    <w:rsid w:val="00C86E20"/>
    <w:rsid w:val="00C91519"/>
    <w:rsid w:val="00C9168C"/>
    <w:rsid w:val="00C91FD9"/>
    <w:rsid w:val="00C951AA"/>
    <w:rsid w:val="00CA70C6"/>
    <w:rsid w:val="00CB31A0"/>
    <w:rsid w:val="00CC092E"/>
    <w:rsid w:val="00CC2966"/>
    <w:rsid w:val="00CC4FD6"/>
    <w:rsid w:val="00CC6538"/>
    <w:rsid w:val="00CC78CC"/>
    <w:rsid w:val="00CD419D"/>
    <w:rsid w:val="00CD5CAD"/>
    <w:rsid w:val="00CD65D6"/>
    <w:rsid w:val="00CD66E0"/>
    <w:rsid w:val="00CE6D72"/>
    <w:rsid w:val="00CF43CF"/>
    <w:rsid w:val="00CF6F6C"/>
    <w:rsid w:val="00D100A7"/>
    <w:rsid w:val="00D12BD7"/>
    <w:rsid w:val="00D13CFA"/>
    <w:rsid w:val="00D170E1"/>
    <w:rsid w:val="00D208A4"/>
    <w:rsid w:val="00D24043"/>
    <w:rsid w:val="00D327C1"/>
    <w:rsid w:val="00D37CB6"/>
    <w:rsid w:val="00D40C13"/>
    <w:rsid w:val="00D41E36"/>
    <w:rsid w:val="00D42BC6"/>
    <w:rsid w:val="00D5026B"/>
    <w:rsid w:val="00D527EB"/>
    <w:rsid w:val="00D5622E"/>
    <w:rsid w:val="00D56C0B"/>
    <w:rsid w:val="00D7427C"/>
    <w:rsid w:val="00D76F2A"/>
    <w:rsid w:val="00D84DF8"/>
    <w:rsid w:val="00D85B5B"/>
    <w:rsid w:val="00D93D53"/>
    <w:rsid w:val="00D96FB9"/>
    <w:rsid w:val="00DA158E"/>
    <w:rsid w:val="00DA4962"/>
    <w:rsid w:val="00DA5894"/>
    <w:rsid w:val="00DB1D3C"/>
    <w:rsid w:val="00DB6CFB"/>
    <w:rsid w:val="00DD2242"/>
    <w:rsid w:val="00DD27C7"/>
    <w:rsid w:val="00DE31A5"/>
    <w:rsid w:val="00DE6A23"/>
    <w:rsid w:val="00DE7F6D"/>
    <w:rsid w:val="00DF277D"/>
    <w:rsid w:val="00E0172D"/>
    <w:rsid w:val="00E07C47"/>
    <w:rsid w:val="00E20F6D"/>
    <w:rsid w:val="00E221DF"/>
    <w:rsid w:val="00E23EB4"/>
    <w:rsid w:val="00E24E41"/>
    <w:rsid w:val="00E32A31"/>
    <w:rsid w:val="00E4143A"/>
    <w:rsid w:val="00E444A0"/>
    <w:rsid w:val="00E44920"/>
    <w:rsid w:val="00E53347"/>
    <w:rsid w:val="00E53783"/>
    <w:rsid w:val="00E61A61"/>
    <w:rsid w:val="00E64488"/>
    <w:rsid w:val="00E668C5"/>
    <w:rsid w:val="00E731FD"/>
    <w:rsid w:val="00E803AB"/>
    <w:rsid w:val="00E93DA5"/>
    <w:rsid w:val="00E950BE"/>
    <w:rsid w:val="00EA3651"/>
    <w:rsid w:val="00EA6288"/>
    <w:rsid w:val="00EA7155"/>
    <w:rsid w:val="00EA75AA"/>
    <w:rsid w:val="00EB312B"/>
    <w:rsid w:val="00EC10E4"/>
    <w:rsid w:val="00EC1ED4"/>
    <w:rsid w:val="00EC28FD"/>
    <w:rsid w:val="00EC69A7"/>
    <w:rsid w:val="00EC7162"/>
    <w:rsid w:val="00EC7C1C"/>
    <w:rsid w:val="00ED3AB2"/>
    <w:rsid w:val="00ED53EA"/>
    <w:rsid w:val="00EE02A6"/>
    <w:rsid w:val="00EE16DD"/>
    <w:rsid w:val="00EE26CD"/>
    <w:rsid w:val="00EE668A"/>
    <w:rsid w:val="00EE7C85"/>
    <w:rsid w:val="00F00824"/>
    <w:rsid w:val="00F03D11"/>
    <w:rsid w:val="00F06B8F"/>
    <w:rsid w:val="00F1256C"/>
    <w:rsid w:val="00F142F3"/>
    <w:rsid w:val="00F24F35"/>
    <w:rsid w:val="00F32FC6"/>
    <w:rsid w:val="00F3415F"/>
    <w:rsid w:val="00F42E00"/>
    <w:rsid w:val="00F4405B"/>
    <w:rsid w:val="00F50EE3"/>
    <w:rsid w:val="00F50F83"/>
    <w:rsid w:val="00F51380"/>
    <w:rsid w:val="00F52135"/>
    <w:rsid w:val="00F5385A"/>
    <w:rsid w:val="00F55B54"/>
    <w:rsid w:val="00F60682"/>
    <w:rsid w:val="00F6394E"/>
    <w:rsid w:val="00F66E15"/>
    <w:rsid w:val="00F7038F"/>
    <w:rsid w:val="00F743F0"/>
    <w:rsid w:val="00F744EC"/>
    <w:rsid w:val="00F74675"/>
    <w:rsid w:val="00F76634"/>
    <w:rsid w:val="00F80426"/>
    <w:rsid w:val="00F870FA"/>
    <w:rsid w:val="00F87C66"/>
    <w:rsid w:val="00F93AD8"/>
    <w:rsid w:val="00F9738B"/>
    <w:rsid w:val="00FA399E"/>
    <w:rsid w:val="00FA56AE"/>
    <w:rsid w:val="00FB15AC"/>
    <w:rsid w:val="00FB28D9"/>
    <w:rsid w:val="00FB28F5"/>
    <w:rsid w:val="00FB4A0F"/>
    <w:rsid w:val="00FC12C0"/>
    <w:rsid w:val="00FC19DF"/>
    <w:rsid w:val="00FC2937"/>
    <w:rsid w:val="00FC2A01"/>
    <w:rsid w:val="00FC2A87"/>
    <w:rsid w:val="00FC55FE"/>
    <w:rsid w:val="00FD225E"/>
    <w:rsid w:val="00FD5F31"/>
    <w:rsid w:val="00FD642F"/>
    <w:rsid w:val="00FE33A1"/>
    <w:rsid w:val="00FE6D51"/>
    <w:rsid w:val="00FE6ED9"/>
    <w:rsid w:val="00FF291F"/>
    <w:rsid w:val="00FF38EA"/>
    <w:rsid w:val="00FF4F78"/>
    <w:rsid w:val="0C385ACD"/>
    <w:rsid w:val="15152076"/>
    <w:rsid w:val="24C41D0F"/>
    <w:rsid w:val="2F064DB0"/>
    <w:rsid w:val="32242D99"/>
    <w:rsid w:val="467F0394"/>
    <w:rsid w:val="4CF7225E"/>
    <w:rsid w:val="5E151E13"/>
    <w:rsid w:val="685428D3"/>
    <w:rsid w:val="781F7FF0"/>
    <w:rsid w:val="7D983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74DC51"/>
  <w15:docId w15:val="{95ADB841-6DDB-44F7-A800-892979BC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rPr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kern w:val="2"/>
      <w:sz w:val="18"/>
      <w:szCs w:val="18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  <w:kern w:val="2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rPr>
      <w:kern w:val="2"/>
      <w:sz w:val="18"/>
      <w:szCs w:val="18"/>
    </w:rPr>
  </w:style>
  <w:style w:type="character" w:customStyle="1" w:styleId="HTML0">
    <w:name w:val="HTML 预设格式 字符"/>
    <w:basedOn w:val="a0"/>
    <w:link w:val="HTML"/>
    <w:uiPriority w:val="99"/>
    <w:qFormat/>
    <w:rPr>
      <w:rFonts w:ascii="宋体" w:eastAsia="宋体" w:hAnsi="宋体" w:cs="宋体"/>
      <w:sz w:val="24"/>
      <w:szCs w:val="24"/>
    </w:rPr>
  </w:style>
  <w:style w:type="character" w:customStyle="1" w:styleId="fontstyle01">
    <w:name w:val="fontstyle01"/>
    <w:basedOn w:val="a0"/>
    <w:qFormat/>
    <w:rPr>
      <w:rFonts w:ascii="宋体" w:eastAsia="宋体" w:hAnsi="宋体" w:hint="eastAsia"/>
      <w:color w:val="000000"/>
      <w:sz w:val="24"/>
      <w:szCs w:val="24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  <w:style w:type="paragraph" w:styleId="af0">
    <w:name w:val="Revision"/>
    <w:hidden/>
    <w:uiPriority w:val="99"/>
    <w:semiHidden/>
    <w:rsid w:val="00993EA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A848F6-3E17-4269-8969-F4CF61F76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Xiang</dc:creator>
  <cp:lastModifiedBy>ZJB-LVYIKUN</cp:lastModifiedBy>
  <cp:revision>36</cp:revision>
  <dcterms:created xsi:type="dcterms:W3CDTF">2022-05-05T02:04:00Z</dcterms:created>
  <dcterms:modified xsi:type="dcterms:W3CDTF">2023-02-06T02:33:00Z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